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59792D">
        <w:rPr>
          <w:rFonts w:ascii="Arial" w:hAnsi="Arial" w:cs="Arial"/>
        </w:rPr>
        <w:t xml:space="preserve"> 06</w:t>
      </w:r>
      <w:r>
        <w:rPr>
          <w:rFonts w:ascii="Arial" w:hAnsi="Arial" w:cs="Arial"/>
        </w:rPr>
        <w:t xml:space="preserve"> de </w:t>
      </w:r>
      <w:r w:rsidR="0059792D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 de </w:t>
      </w:r>
      <w:r w:rsidRPr="00457074">
        <w:rPr>
          <w:rFonts w:ascii="Arial" w:hAnsi="Arial" w:cs="Arial"/>
        </w:rPr>
        <w:t xml:space="preserve"> 202</w:t>
      </w:r>
      <w:r w:rsidR="0059792D"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  <w:r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E4D40" wp14:editId="73563FFA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57074">
        <w:rPr>
          <w:rFonts w:ascii="Arial" w:hAnsi="Arial" w:cs="Arial"/>
          <w:b/>
        </w:rPr>
        <w:t>CONOCIMIENTO IGN-RH-</w:t>
      </w:r>
      <w:r w:rsidR="00B173DD">
        <w:rPr>
          <w:rFonts w:ascii="Arial" w:hAnsi="Arial" w:cs="Arial"/>
          <w:b/>
        </w:rPr>
        <w:t xml:space="preserve"> </w:t>
      </w:r>
      <w:r w:rsidR="005A425F">
        <w:rPr>
          <w:rFonts w:ascii="Arial" w:hAnsi="Arial" w:cs="Arial"/>
          <w:b/>
        </w:rPr>
        <w:t>35</w:t>
      </w:r>
      <w:r w:rsidRPr="0045707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45707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</w:p>
    <w:p w:rsidR="002E4B8B" w:rsidRPr="00457074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Por este medio se hace de conocimiento</w:t>
      </w:r>
      <w:r>
        <w:rPr>
          <w:rFonts w:ascii="Arial" w:hAnsi="Arial" w:cs="Arial"/>
        </w:rPr>
        <w:t>, el resu</w:t>
      </w:r>
      <w:r w:rsidRPr="00457074">
        <w:rPr>
          <w:rFonts w:ascii="Arial" w:hAnsi="Arial" w:cs="Arial"/>
        </w:rPr>
        <w:t xml:space="preserve">men con la información de </w:t>
      </w:r>
      <w:r>
        <w:rPr>
          <w:rFonts w:ascii="Arial" w:hAnsi="Arial" w:cs="Arial"/>
        </w:rPr>
        <w:t>Nacional 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4E681F">
        <w:rPr>
          <w:rFonts w:ascii="Arial" w:hAnsi="Arial" w:cs="Arial"/>
        </w:rPr>
        <w:t>íodo de Marzo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407DEE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5983525B" wp14:editId="1DFB6459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57785</wp:posOffset>
                  </wp:positionV>
                  <wp:extent cx="7096125" cy="6162675"/>
                  <wp:effectExtent l="0" t="0" r="9525" b="9525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25" cy="616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 xml:space="preserve">No </w:t>
            </w: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Indicò</w:t>
            </w:r>
            <w:proofErr w:type="spellEnd"/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5B60CD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182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5B60CD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5B60CD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85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5B60CD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97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p w:rsidR="008E1005" w:rsidRPr="00457074" w:rsidRDefault="008E1005" w:rsidP="00CF2E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0AB2BEF8" wp14:editId="0654EC44">
            <wp:extent cx="5876925" cy="30384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1" w:rightFromText="141" w:vertAnchor="text" w:horzAnchor="margin" w:tblpY="9"/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841"/>
        <w:gridCol w:w="1316"/>
        <w:gridCol w:w="1584"/>
        <w:gridCol w:w="1843"/>
        <w:gridCol w:w="1810"/>
      </w:tblGrid>
      <w:tr w:rsidR="00407DEE" w:rsidRPr="00457074" w:rsidTr="00407DEE">
        <w:trPr>
          <w:trHeight w:val="254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07DEE" w:rsidRPr="00E12F4E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407DEE" w:rsidRPr="00457074" w:rsidTr="00407DEE">
        <w:trPr>
          <w:trHeight w:val="27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07DEE" w:rsidRPr="00B115B5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07DEE" w:rsidRPr="00B115B5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07DEE" w:rsidRPr="00B115B5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07DEE" w:rsidRPr="00B115B5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07DEE" w:rsidRPr="00B115B5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407DEE" w:rsidRPr="00B115B5" w:rsidRDefault="00407DEE" w:rsidP="00407DE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407DEE" w:rsidRPr="00457074" w:rsidTr="00407DEE">
        <w:trPr>
          <w:trHeight w:val="37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E" w:rsidRDefault="005B60CD" w:rsidP="00407D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E" w:rsidRDefault="008F0FC4" w:rsidP="00407D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E" w:rsidRDefault="008F0FC4" w:rsidP="00407D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E" w:rsidRDefault="008F0FC4" w:rsidP="00407D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E" w:rsidRDefault="008F0FC4" w:rsidP="00407D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DEE" w:rsidRDefault="008F0FC4" w:rsidP="008F0F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D33DF8" w:rsidRDefault="00D33DF8" w:rsidP="00407DEE">
      <w:pPr>
        <w:spacing w:line="360" w:lineRule="auto"/>
        <w:rPr>
          <w:rFonts w:ascii="Arial" w:hAnsi="Arial" w:cs="Arial"/>
        </w:rPr>
      </w:pP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2E4B8B" w:rsidRPr="00457074" w:rsidRDefault="002E4B8B" w:rsidP="002E4B8B">
      <w:pPr>
        <w:spacing w:line="360" w:lineRule="auto"/>
        <w:rPr>
          <w:rFonts w:ascii="Arial" w:hAnsi="Arial" w:cs="Arial"/>
        </w:rPr>
      </w:pPr>
    </w:p>
    <w:p w:rsidR="005B60CD" w:rsidRDefault="005B60CD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/>
    <w:sectPr w:rsidR="00887E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57" w:rsidRDefault="00742557" w:rsidP="002E4B8B">
      <w:r>
        <w:separator/>
      </w:r>
    </w:p>
  </w:endnote>
  <w:endnote w:type="continuationSeparator" w:id="0">
    <w:p w:rsidR="00742557" w:rsidRDefault="00742557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spacing w:line="312" w:lineRule="aut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57" w:rsidRDefault="00742557" w:rsidP="002E4B8B">
      <w:r>
        <w:separator/>
      </w:r>
    </w:p>
  </w:footnote>
  <w:footnote w:type="continuationSeparator" w:id="0">
    <w:p w:rsidR="00742557" w:rsidRDefault="00742557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4447646</wp:posOffset>
          </wp:positionH>
          <wp:positionV relativeFrom="paragraph">
            <wp:posOffset>-239395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B"/>
    <w:rsid w:val="0004570E"/>
    <w:rsid w:val="001344B0"/>
    <w:rsid w:val="001A11B5"/>
    <w:rsid w:val="001C61D2"/>
    <w:rsid w:val="001D6165"/>
    <w:rsid w:val="002E4B8B"/>
    <w:rsid w:val="00304429"/>
    <w:rsid w:val="00370F1C"/>
    <w:rsid w:val="003F448D"/>
    <w:rsid w:val="00407DEE"/>
    <w:rsid w:val="00440AC6"/>
    <w:rsid w:val="00494FC2"/>
    <w:rsid w:val="004E681F"/>
    <w:rsid w:val="0059792D"/>
    <w:rsid w:val="005A425F"/>
    <w:rsid w:val="005B60CD"/>
    <w:rsid w:val="005C0BCA"/>
    <w:rsid w:val="005E4023"/>
    <w:rsid w:val="00734E3F"/>
    <w:rsid w:val="00741D3B"/>
    <w:rsid w:val="00742557"/>
    <w:rsid w:val="00887E1C"/>
    <w:rsid w:val="008A3BD6"/>
    <w:rsid w:val="008E1005"/>
    <w:rsid w:val="008F0FC4"/>
    <w:rsid w:val="00A571B1"/>
    <w:rsid w:val="00AB46EF"/>
    <w:rsid w:val="00B173DD"/>
    <w:rsid w:val="00B20973"/>
    <w:rsid w:val="00C46324"/>
    <w:rsid w:val="00C466CA"/>
    <w:rsid w:val="00CF2EBE"/>
    <w:rsid w:val="00D33DF8"/>
    <w:rsid w:val="00D43C73"/>
    <w:rsid w:val="00D45883"/>
    <w:rsid w:val="00D87E7D"/>
    <w:rsid w:val="00DB002A"/>
    <w:rsid w:val="00DF1310"/>
    <w:rsid w:val="00E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68889116133207E-2"/>
          <c:y val="4.2225787607270089E-2"/>
          <c:w val="0.72325646794150733"/>
          <c:h val="0.75989665868568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Q`eqchi`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3.5</c:v>
                </c:pt>
                <c:pt idx="5">
                  <c:v>0</c:v>
                </c:pt>
                <c:pt idx="6">
                  <c:v>0</c:v>
                </c:pt>
                <c:pt idx="7">
                  <c:v>2.1</c:v>
                </c:pt>
                <c:pt idx="8">
                  <c:v>0</c:v>
                </c:pt>
                <c:pt idx="9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Q`eqchi`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1.3</c:v>
                </c:pt>
                <c:pt idx="5">
                  <c:v>0</c:v>
                </c:pt>
                <c:pt idx="6">
                  <c:v>0</c:v>
                </c:pt>
                <c:pt idx="7">
                  <c:v>1.3</c:v>
                </c:pt>
                <c:pt idx="8">
                  <c:v>0</c:v>
                </c:pt>
                <c:pt idx="9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Q`eqchi`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160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89728"/>
        <c:axId val="120892032"/>
      </c:barChart>
      <c:catAx>
        <c:axId val="12088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892032"/>
        <c:crosses val="autoZero"/>
        <c:auto val="1"/>
        <c:lblAlgn val="ctr"/>
        <c:lblOffset val="100"/>
        <c:noMultiLvlLbl val="0"/>
      </c:catAx>
      <c:valAx>
        <c:axId val="12089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88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7246316432667"/>
          <c:y val="0.12890485366066401"/>
          <c:w val="0.18781818939299255"/>
          <c:h val="0.573852426882438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22</cp:revision>
  <dcterms:created xsi:type="dcterms:W3CDTF">2022-02-22T21:42:00Z</dcterms:created>
  <dcterms:modified xsi:type="dcterms:W3CDTF">2022-04-06T17:03:00Z</dcterms:modified>
</cp:coreProperties>
</file>